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179" w14:textId="0575D4D4" w:rsidR="00591666" w:rsidRPr="009E14C8" w:rsidRDefault="00591666" w:rsidP="00591666">
      <w:pPr>
        <w:pStyle w:val="NoSpacing"/>
        <w:jc w:val="center"/>
        <w:rPr>
          <w:rFonts w:ascii="Garamond" w:hAnsi="Garamond" w:cs="Times New Roman"/>
          <w:b/>
          <w:sz w:val="32"/>
          <w:szCs w:val="32"/>
        </w:rPr>
      </w:pPr>
      <w:r w:rsidRPr="009E14C8">
        <w:rPr>
          <w:rFonts w:ascii="Garamond" w:hAnsi="Garamond" w:cs="Times New Roman"/>
          <w:b/>
          <w:sz w:val="32"/>
          <w:szCs w:val="32"/>
        </w:rPr>
        <w:t>DECLARATION</w:t>
      </w:r>
      <w:r w:rsidR="00340E41">
        <w:rPr>
          <w:rFonts w:ascii="Garamond" w:hAnsi="Garamond" w:cs="Times New Roman"/>
          <w:b/>
          <w:sz w:val="32"/>
          <w:szCs w:val="32"/>
        </w:rPr>
        <w:t xml:space="preserve"> BY PRODUCER</w:t>
      </w:r>
      <w:r w:rsidR="00A83412">
        <w:rPr>
          <w:rStyle w:val="FootnoteReference"/>
          <w:rFonts w:ascii="Garamond" w:hAnsi="Garamond" w:cs="Times New Roman"/>
          <w:b/>
          <w:sz w:val="32"/>
          <w:szCs w:val="32"/>
        </w:rPr>
        <w:footnoteReference w:id="1"/>
      </w:r>
      <w:r w:rsidRPr="009E14C8">
        <w:rPr>
          <w:rFonts w:ascii="Garamond" w:hAnsi="Garamond" w:cs="Times New Roman"/>
          <w:b/>
          <w:sz w:val="32"/>
          <w:szCs w:val="32"/>
        </w:rPr>
        <w:t xml:space="preserve"> </w:t>
      </w:r>
    </w:p>
    <w:p w14:paraId="149B953B" w14:textId="77777777" w:rsidR="00591666" w:rsidRPr="00FA4212" w:rsidRDefault="00591666" w:rsidP="00591666">
      <w:pPr>
        <w:pStyle w:val="NoSpacing"/>
        <w:jc w:val="center"/>
        <w:rPr>
          <w:rFonts w:ascii="Garamond" w:hAnsi="Garamond" w:cs="Times New Roman"/>
          <w:sz w:val="18"/>
          <w:szCs w:val="18"/>
        </w:rPr>
      </w:pPr>
    </w:p>
    <w:p w14:paraId="2FB8BF18" w14:textId="77777777" w:rsidR="00591666" w:rsidRPr="009E14C8" w:rsidRDefault="00591666" w:rsidP="00591666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E14C8">
        <w:rPr>
          <w:rFonts w:ascii="Garamond" w:hAnsi="Garamond" w:cs="Times New Roman"/>
          <w:b/>
          <w:bCs/>
          <w:sz w:val="28"/>
          <w:szCs w:val="28"/>
        </w:rPr>
        <w:t>IN SUPPORT OF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9E14C8">
        <w:rPr>
          <w:rFonts w:ascii="Garamond" w:hAnsi="Garamond" w:cs="Times New Roman"/>
          <w:b/>
          <w:bCs/>
          <w:sz w:val="28"/>
          <w:szCs w:val="28"/>
        </w:rPr>
        <w:t xml:space="preserve">APPLICATION FOR  A </w:t>
      </w:r>
    </w:p>
    <w:p w14:paraId="5D87BA35" w14:textId="36B13879" w:rsidR="00591666" w:rsidRDefault="00591666" w:rsidP="00591666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E14C8">
        <w:rPr>
          <w:rFonts w:ascii="Garamond" w:hAnsi="Garamond" w:cs="Times New Roman"/>
          <w:b/>
          <w:bCs/>
          <w:sz w:val="28"/>
          <w:szCs w:val="28"/>
        </w:rPr>
        <w:t>PRODUCER AFFILIATED REINSURANCE COMPANY LICENCE</w:t>
      </w:r>
    </w:p>
    <w:p w14:paraId="47D05B97" w14:textId="6B486DAA" w:rsidR="000903E6" w:rsidRDefault="000903E6" w:rsidP="00591666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in the name of </w:t>
      </w:r>
    </w:p>
    <w:p w14:paraId="54A3F5E3" w14:textId="311CEB4B" w:rsidR="000903E6" w:rsidRPr="00FA4212" w:rsidRDefault="000903E6" w:rsidP="00591666">
      <w:pPr>
        <w:pStyle w:val="NoSpacing"/>
        <w:jc w:val="center"/>
        <w:rPr>
          <w:rFonts w:ascii="Garamond" w:hAnsi="Garamond" w:cs="Times New Roman"/>
          <w:b/>
          <w:bCs/>
          <w:sz w:val="18"/>
          <w:szCs w:val="18"/>
        </w:rPr>
      </w:pPr>
    </w:p>
    <w:p w14:paraId="3D7B7051" w14:textId="483F883E" w:rsidR="000903E6" w:rsidRPr="009E14C8" w:rsidRDefault="000903E6" w:rsidP="00591666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( </w:t>
      </w:r>
      <w:permStart w:id="1733519449" w:edGrp="everyone"/>
      <w:r w:rsidRPr="00806DC8">
        <w:rPr>
          <w:rFonts w:ascii="Garamond" w:hAnsi="Garamond" w:cs="Times New Roman"/>
          <w:b/>
          <w:bCs/>
          <w:i/>
          <w:iCs/>
          <w:color w:val="5B9BD5" w:themeColor="accent5"/>
          <w:sz w:val="28"/>
          <w:szCs w:val="28"/>
        </w:rPr>
        <w:t>Insert name of PARC</w:t>
      </w:r>
      <w:permEnd w:id="1733519449"/>
      <w:r>
        <w:rPr>
          <w:rFonts w:ascii="Garamond" w:hAnsi="Garamond" w:cs="Times New Roman"/>
          <w:b/>
          <w:bCs/>
          <w:sz w:val="28"/>
          <w:szCs w:val="28"/>
        </w:rPr>
        <w:t>)</w:t>
      </w:r>
    </w:p>
    <w:p w14:paraId="3E57FF18" w14:textId="72B99739" w:rsidR="000903E6" w:rsidRPr="009E14C8" w:rsidRDefault="000903E6" w:rsidP="0059166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471D30E" w14:textId="77777777" w:rsidR="00591666" w:rsidRPr="009E14C8" w:rsidRDefault="00591666" w:rsidP="00591666">
      <w:pPr>
        <w:pStyle w:val="NoSpacing"/>
        <w:jc w:val="center"/>
        <w:rPr>
          <w:rFonts w:ascii="Garamond" w:hAnsi="Garamond" w:cs="Times New Roman"/>
          <w:sz w:val="24"/>
          <w:szCs w:val="24"/>
        </w:rPr>
      </w:pPr>
      <w:r w:rsidRPr="009E14C8">
        <w:rPr>
          <w:rFonts w:ascii="Garamond" w:hAnsi="Garamond" w:cs="Times New Roman"/>
          <w:sz w:val="24"/>
          <w:szCs w:val="24"/>
        </w:rPr>
        <w:t>REGULATION 2B(2) OF THE INSURANCE (AMENDMENT) REGULATIONS</w:t>
      </w:r>
      <w:r w:rsidRPr="009E14C8">
        <w:rPr>
          <w:rStyle w:val="FootnoteReference"/>
          <w:rFonts w:ascii="Garamond" w:hAnsi="Garamond" w:cs="Times New Roman"/>
          <w:sz w:val="24"/>
          <w:szCs w:val="24"/>
        </w:rPr>
        <w:footnoteReference w:id="2"/>
      </w:r>
    </w:p>
    <w:p w14:paraId="11331FD7" w14:textId="12B931D9" w:rsidR="00591666" w:rsidRPr="00806DC8" w:rsidRDefault="00806DC8" w:rsidP="00806DC8">
      <w:pPr>
        <w:pStyle w:val="NoSpacing"/>
        <w:tabs>
          <w:tab w:val="left" w:pos="2960"/>
        </w:tabs>
        <w:jc w:val="both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71592969" w14:textId="7C03BF8A" w:rsidR="00591666" w:rsidRPr="009E14C8" w:rsidRDefault="00591666" w:rsidP="00591666">
      <w:pPr>
        <w:pStyle w:val="NoSpacing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9E14C8">
        <w:rPr>
          <w:rFonts w:ascii="Garamond" w:hAnsi="Garamond" w:cs="Times New Roman"/>
          <w:sz w:val="24"/>
          <w:szCs w:val="24"/>
        </w:rPr>
        <w:t xml:space="preserve">I </w:t>
      </w:r>
      <w:permStart w:id="272314504" w:edGrp="everyone"/>
      <w:r>
        <w:rPr>
          <w:rFonts w:ascii="Garamond" w:hAnsi="Garamond" w:cs="Times New Roman"/>
          <w:sz w:val="24"/>
          <w:szCs w:val="24"/>
        </w:rPr>
        <w:t xml:space="preserve">      </w:t>
      </w:r>
      <w:permEnd w:id="272314504"/>
      <w:r w:rsidRPr="007D727A">
        <w:rPr>
          <w:rFonts w:ascii="Garamond" w:hAnsi="Garamond" w:cs="Times New Roman"/>
          <w:sz w:val="24"/>
          <w:szCs w:val="24"/>
        </w:rPr>
        <w:t>(</w:t>
      </w:r>
      <w:r w:rsidRPr="007D727A">
        <w:rPr>
          <w:rFonts w:ascii="Garamond" w:hAnsi="Garamond" w:cs="Times New Roman"/>
          <w:i/>
          <w:iCs/>
          <w:sz w:val="24"/>
          <w:szCs w:val="24"/>
        </w:rPr>
        <w:t>Name of Declarant</w:t>
      </w:r>
      <w:r w:rsidRPr="007D727A">
        <w:rPr>
          <w:rFonts w:ascii="Garamond" w:hAnsi="Garamond" w:cs="Times New Roman"/>
          <w:sz w:val="24"/>
          <w:szCs w:val="24"/>
        </w:rPr>
        <w:t>)</w:t>
      </w:r>
      <w:r w:rsidR="00561E3C">
        <w:rPr>
          <w:rFonts w:ascii="Garamond" w:hAnsi="Garamond" w:cs="Times New Roman"/>
          <w:sz w:val="24"/>
          <w:szCs w:val="24"/>
        </w:rPr>
        <w:t>,</w:t>
      </w:r>
      <w:r w:rsidRPr="007D727A"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>being 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>director</w:t>
      </w:r>
      <w:r w:rsidR="00603B65">
        <w:rPr>
          <w:rFonts w:ascii="Garamond" w:hAnsi="Garamond" w:cs="Times New Roman"/>
          <w:sz w:val="24"/>
          <w:szCs w:val="24"/>
        </w:rPr>
        <w:t xml:space="preserve"> </w:t>
      </w:r>
      <w:r w:rsidR="00340E41">
        <w:rPr>
          <w:rFonts w:ascii="Garamond" w:hAnsi="Garamond" w:cs="Times New Roman"/>
          <w:sz w:val="24"/>
          <w:szCs w:val="24"/>
        </w:rPr>
        <w:t xml:space="preserve">or </w:t>
      </w:r>
      <w:r w:rsidR="00340E41" w:rsidRPr="0007353E">
        <w:rPr>
          <w:rFonts w:ascii="Garamond" w:hAnsi="Garamond" w:cs="Times New Roman"/>
          <w:sz w:val="24"/>
          <w:szCs w:val="24"/>
        </w:rPr>
        <w:t>manager</w:t>
      </w:r>
      <w:r w:rsidR="00340E41"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 xml:space="preserve">of </w:t>
      </w:r>
      <w:permStart w:id="1528456854" w:edGrp="everyone"/>
      <w:r>
        <w:rPr>
          <w:rFonts w:ascii="Garamond" w:hAnsi="Garamond" w:cs="Times New Roman"/>
          <w:sz w:val="24"/>
          <w:szCs w:val="24"/>
        </w:rPr>
        <w:t xml:space="preserve">          </w:t>
      </w:r>
      <w:permEnd w:id="1528456854"/>
      <w:r w:rsidRPr="007D727A">
        <w:rPr>
          <w:rFonts w:ascii="Garamond" w:hAnsi="Garamond" w:cs="Times New Roman"/>
          <w:sz w:val="24"/>
          <w:szCs w:val="24"/>
        </w:rPr>
        <w:t>(</w:t>
      </w:r>
      <w:r w:rsidRPr="007D727A">
        <w:rPr>
          <w:rFonts w:ascii="Garamond" w:hAnsi="Garamond" w:cs="Times New Roman"/>
          <w:i/>
          <w:iCs/>
          <w:sz w:val="24"/>
          <w:szCs w:val="24"/>
        </w:rPr>
        <w:t>Name of Producer</w:t>
      </w:r>
      <w:r w:rsidRPr="007D727A">
        <w:rPr>
          <w:rFonts w:ascii="Garamond" w:hAnsi="Garamond" w:cs="Times New Roman"/>
          <w:sz w:val="24"/>
          <w:szCs w:val="24"/>
        </w:rPr>
        <w:t xml:space="preserve"> 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>hereby confirm that each of the persons</w:t>
      </w:r>
      <w:r w:rsidRPr="009E14C8">
        <w:rPr>
          <w:rStyle w:val="FootnoteReference"/>
          <w:rFonts w:ascii="Garamond" w:hAnsi="Garamond" w:cs="Times New Roman"/>
          <w:sz w:val="24"/>
          <w:szCs w:val="24"/>
        </w:rPr>
        <w:footnoteReference w:id="3"/>
      </w:r>
      <w:r w:rsidRPr="009E14C8">
        <w:rPr>
          <w:rFonts w:ascii="Garamond" w:hAnsi="Garamond" w:cs="Times New Roman"/>
          <w:sz w:val="24"/>
          <w:szCs w:val="24"/>
        </w:rPr>
        <w:t xml:space="preserve"> listed below qualifies </w:t>
      </w:r>
      <w:r w:rsidR="00603B65" w:rsidRPr="009E14C8">
        <w:rPr>
          <w:rFonts w:ascii="Garamond" w:hAnsi="Garamond" w:cs="Times New Roman"/>
          <w:sz w:val="24"/>
          <w:szCs w:val="24"/>
        </w:rPr>
        <w:t xml:space="preserve">as an affiliate </w:t>
      </w:r>
      <w:r w:rsidR="00603B65">
        <w:rPr>
          <w:rFonts w:ascii="Garamond" w:hAnsi="Garamond" w:cs="Times New Roman"/>
          <w:sz w:val="24"/>
          <w:szCs w:val="24"/>
        </w:rPr>
        <w:t>of the</w:t>
      </w:r>
      <w:r w:rsidR="00603B65" w:rsidRPr="009E14C8">
        <w:rPr>
          <w:rFonts w:ascii="Garamond" w:hAnsi="Garamond" w:cs="Times New Roman"/>
          <w:sz w:val="24"/>
          <w:szCs w:val="24"/>
        </w:rPr>
        <w:t xml:space="preserve"> Producer</w:t>
      </w:r>
      <w:r w:rsidR="00603B65"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 xml:space="preserve">under Section 9(1) of the Insurance Ordinance and </w:t>
      </w:r>
      <w:r w:rsidR="00603B65">
        <w:rPr>
          <w:rFonts w:ascii="Garamond" w:hAnsi="Garamond" w:cs="Times New Roman"/>
          <w:sz w:val="24"/>
          <w:szCs w:val="24"/>
        </w:rPr>
        <w:t>R</w:t>
      </w:r>
      <w:r w:rsidRPr="009E14C8">
        <w:rPr>
          <w:rFonts w:ascii="Garamond" w:hAnsi="Garamond" w:cs="Times New Roman"/>
          <w:sz w:val="24"/>
          <w:szCs w:val="24"/>
        </w:rPr>
        <w:t>egulation 2B(1) of the Insurance (Amendment) Regulations.</w:t>
      </w:r>
    </w:p>
    <w:p w14:paraId="049684BA" w14:textId="77777777" w:rsidR="00591666" w:rsidRPr="00806DC8" w:rsidRDefault="00591666" w:rsidP="00591666">
      <w:pPr>
        <w:pStyle w:val="NoSpacing"/>
        <w:spacing w:line="276" w:lineRule="auto"/>
        <w:jc w:val="both"/>
        <w:rPr>
          <w:rFonts w:ascii="Garamond" w:hAnsi="Garamond" w:cs="Times New Roman"/>
          <w:sz w:val="18"/>
          <w:szCs w:val="18"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540"/>
        <w:gridCol w:w="4526"/>
        <w:gridCol w:w="4460"/>
      </w:tblGrid>
      <w:tr w:rsidR="00591666" w:rsidRPr="009E14C8" w14:paraId="4923C89B" w14:textId="77777777" w:rsidTr="00806DC8">
        <w:trPr>
          <w:trHeight w:val="224"/>
        </w:trPr>
        <w:tc>
          <w:tcPr>
            <w:tcW w:w="540" w:type="dxa"/>
            <w:shd w:val="clear" w:color="auto" w:fill="EDEDED" w:themeFill="accent3" w:themeFillTint="33"/>
          </w:tcPr>
          <w:p w14:paraId="1D6E967C" w14:textId="77777777" w:rsidR="00591666" w:rsidRPr="009E14C8" w:rsidRDefault="00591666" w:rsidP="005328C0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EDEDED" w:themeFill="accent3" w:themeFillTint="33"/>
          </w:tcPr>
          <w:p w14:paraId="368FCE64" w14:textId="77777777" w:rsidR="00591666" w:rsidRPr="009E14C8" w:rsidRDefault="00591666" w:rsidP="005328C0">
            <w:pPr>
              <w:pStyle w:val="NoSpacing"/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E14C8">
              <w:rPr>
                <w:rFonts w:ascii="Garamond" w:hAnsi="Garamond" w:cs="Times New Roman"/>
                <w:sz w:val="24"/>
                <w:szCs w:val="24"/>
              </w:rPr>
              <w:t>Affiliate</w:t>
            </w:r>
          </w:p>
        </w:tc>
        <w:tc>
          <w:tcPr>
            <w:tcW w:w="4460" w:type="dxa"/>
            <w:shd w:val="clear" w:color="auto" w:fill="EDEDED" w:themeFill="accent3" w:themeFillTint="33"/>
          </w:tcPr>
          <w:p w14:paraId="45EDA6C6" w14:textId="46A6A845" w:rsidR="00591666" w:rsidRPr="009E14C8" w:rsidRDefault="00591666" w:rsidP="005328C0">
            <w:pPr>
              <w:pStyle w:val="NoSpacing"/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E14C8">
              <w:rPr>
                <w:rFonts w:ascii="Garamond" w:hAnsi="Garamond" w:cs="Times New Roman"/>
                <w:sz w:val="24"/>
                <w:szCs w:val="24"/>
              </w:rPr>
              <w:t xml:space="preserve">Relationship to the producer </w:t>
            </w:r>
          </w:p>
        </w:tc>
      </w:tr>
      <w:tr w:rsidR="00591666" w:rsidRPr="009E14C8" w14:paraId="384B1B8D" w14:textId="77777777" w:rsidTr="00806DC8">
        <w:trPr>
          <w:trHeight w:val="162"/>
        </w:trPr>
        <w:tc>
          <w:tcPr>
            <w:tcW w:w="540" w:type="dxa"/>
          </w:tcPr>
          <w:p w14:paraId="7CD3B181" w14:textId="77777777" w:rsidR="00591666" w:rsidRPr="009E14C8" w:rsidRDefault="00591666" w:rsidP="00591666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bookmarkStart w:id="0" w:name="_Hlk83296274"/>
          </w:p>
        </w:tc>
        <w:tc>
          <w:tcPr>
            <w:tcW w:w="4526" w:type="dxa"/>
          </w:tcPr>
          <w:p w14:paraId="604DA1D7" w14:textId="52AE190C" w:rsidR="00591666" w:rsidRPr="009E14C8" w:rsidRDefault="00591666" w:rsidP="005328C0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124226605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806DC8">
              <w:rPr>
                <w:rFonts w:ascii="Garamond" w:hAnsi="Garamond" w:cs="Times New Roman"/>
                <w:sz w:val="24"/>
                <w:szCs w:val="24"/>
              </w:rPr>
              <w:t xml:space="preserve">  </w:t>
            </w:r>
            <w:permEnd w:id="1124226605"/>
          </w:p>
        </w:tc>
        <w:tc>
          <w:tcPr>
            <w:tcW w:w="4460" w:type="dxa"/>
          </w:tcPr>
          <w:p w14:paraId="1D46983D" w14:textId="77777777" w:rsidR="00591666" w:rsidRPr="009E14C8" w:rsidRDefault="00591666" w:rsidP="005328C0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19364417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19364417"/>
          </w:p>
        </w:tc>
      </w:tr>
      <w:bookmarkEnd w:id="0"/>
      <w:tr w:rsidR="00FA4212" w:rsidRPr="009E14C8" w14:paraId="74AC6B71" w14:textId="77777777" w:rsidTr="00806DC8">
        <w:trPr>
          <w:trHeight w:val="289"/>
        </w:trPr>
        <w:tc>
          <w:tcPr>
            <w:tcW w:w="540" w:type="dxa"/>
          </w:tcPr>
          <w:p w14:paraId="346CBD53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4AA7EF78" w14:textId="1F20CC1B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483862233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483862233"/>
          </w:p>
        </w:tc>
        <w:tc>
          <w:tcPr>
            <w:tcW w:w="4460" w:type="dxa"/>
          </w:tcPr>
          <w:p w14:paraId="279AB207" w14:textId="5CF7C366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2087798971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2087798971"/>
          </w:p>
        </w:tc>
      </w:tr>
      <w:tr w:rsidR="00FA4212" w:rsidRPr="009E14C8" w14:paraId="671545AE" w14:textId="77777777" w:rsidTr="00806DC8">
        <w:trPr>
          <w:trHeight w:val="289"/>
        </w:trPr>
        <w:tc>
          <w:tcPr>
            <w:tcW w:w="540" w:type="dxa"/>
          </w:tcPr>
          <w:p w14:paraId="15A2B109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1D6E57CD" w14:textId="00D05FD8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560676717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560676717"/>
          </w:p>
        </w:tc>
        <w:tc>
          <w:tcPr>
            <w:tcW w:w="4460" w:type="dxa"/>
          </w:tcPr>
          <w:p w14:paraId="2D2B096C" w14:textId="66AA4E41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461125898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461125898"/>
          </w:p>
        </w:tc>
      </w:tr>
      <w:tr w:rsidR="00FA4212" w:rsidRPr="009E14C8" w14:paraId="08A477E3" w14:textId="77777777" w:rsidTr="00806DC8">
        <w:trPr>
          <w:trHeight w:val="280"/>
        </w:trPr>
        <w:tc>
          <w:tcPr>
            <w:tcW w:w="540" w:type="dxa"/>
          </w:tcPr>
          <w:p w14:paraId="361F0F0F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60918D09" w14:textId="14D2B944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936152901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936152901"/>
          </w:p>
        </w:tc>
        <w:tc>
          <w:tcPr>
            <w:tcW w:w="4460" w:type="dxa"/>
          </w:tcPr>
          <w:p w14:paraId="4ADC8343" w14:textId="2C1ABD85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018973283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018973283"/>
          </w:p>
        </w:tc>
      </w:tr>
      <w:tr w:rsidR="00FA4212" w:rsidRPr="009E14C8" w14:paraId="05475D05" w14:textId="77777777" w:rsidTr="00806DC8">
        <w:trPr>
          <w:trHeight w:val="289"/>
        </w:trPr>
        <w:tc>
          <w:tcPr>
            <w:tcW w:w="540" w:type="dxa"/>
          </w:tcPr>
          <w:p w14:paraId="2897EB13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672206CD" w14:textId="30C5824E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2081829073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2081829073"/>
          </w:p>
        </w:tc>
        <w:tc>
          <w:tcPr>
            <w:tcW w:w="4460" w:type="dxa"/>
          </w:tcPr>
          <w:p w14:paraId="1F6BCA94" w14:textId="5B64FE15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82660682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82660682"/>
          </w:p>
        </w:tc>
      </w:tr>
      <w:tr w:rsidR="00FA4212" w:rsidRPr="009E14C8" w14:paraId="5A718D40" w14:textId="77777777" w:rsidTr="00806DC8">
        <w:trPr>
          <w:trHeight w:val="289"/>
        </w:trPr>
        <w:tc>
          <w:tcPr>
            <w:tcW w:w="540" w:type="dxa"/>
          </w:tcPr>
          <w:p w14:paraId="1DC846B6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274D68F2" w14:textId="035B9E3F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658201089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658201089"/>
          </w:p>
        </w:tc>
        <w:tc>
          <w:tcPr>
            <w:tcW w:w="4460" w:type="dxa"/>
          </w:tcPr>
          <w:p w14:paraId="5FBFC190" w14:textId="0323F93A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568485365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568485365"/>
          </w:p>
        </w:tc>
      </w:tr>
      <w:tr w:rsidR="00FA4212" w:rsidRPr="009E14C8" w14:paraId="7FFB28DE" w14:textId="77777777" w:rsidTr="00806DC8">
        <w:trPr>
          <w:trHeight w:val="289"/>
        </w:trPr>
        <w:tc>
          <w:tcPr>
            <w:tcW w:w="540" w:type="dxa"/>
          </w:tcPr>
          <w:p w14:paraId="5144A538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51832E6F" w14:textId="29F0B361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771648460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771648460"/>
          </w:p>
        </w:tc>
        <w:tc>
          <w:tcPr>
            <w:tcW w:w="4460" w:type="dxa"/>
          </w:tcPr>
          <w:p w14:paraId="3099310A" w14:textId="0D34CB10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584541504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584541504"/>
          </w:p>
        </w:tc>
      </w:tr>
      <w:tr w:rsidR="00FA4212" w:rsidRPr="009E14C8" w14:paraId="3D212613" w14:textId="77777777" w:rsidTr="00806DC8">
        <w:trPr>
          <w:trHeight w:val="280"/>
        </w:trPr>
        <w:tc>
          <w:tcPr>
            <w:tcW w:w="540" w:type="dxa"/>
          </w:tcPr>
          <w:p w14:paraId="615BBD7D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17815388" w14:textId="0B1FC780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255359904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255359904"/>
          </w:p>
        </w:tc>
        <w:tc>
          <w:tcPr>
            <w:tcW w:w="4460" w:type="dxa"/>
          </w:tcPr>
          <w:p w14:paraId="576E4A31" w14:textId="5509397A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352883621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352883621"/>
          </w:p>
        </w:tc>
      </w:tr>
      <w:tr w:rsidR="00FA4212" w:rsidRPr="009E14C8" w14:paraId="5C4B485C" w14:textId="77777777" w:rsidTr="00806DC8">
        <w:trPr>
          <w:trHeight w:val="289"/>
        </w:trPr>
        <w:tc>
          <w:tcPr>
            <w:tcW w:w="540" w:type="dxa"/>
          </w:tcPr>
          <w:p w14:paraId="3BBE6C70" w14:textId="77777777" w:rsidR="00FA4212" w:rsidRPr="009E14C8" w:rsidRDefault="00FA4212" w:rsidP="00FA4212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1352CDBF" w14:textId="5CEF9BEA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359491497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359491497"/>
          </w:p>
        </w:tc>
        <w:tc>
          <w:tcPr>
            <w:tcW w:w="4460" w:type="dxa"/>
          </w:tcPr>
          <w:p w14:paraId="6AABCFAE" w14:textId="594C4DB9" w:rsidR="00FA4212" w:rsidRPr="009E14C8" w:rsidRDefault="00FA4212" w:rsidP="00FA4212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631723470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631723470"/>
          </w:p>
        </w:tc>
      </w:tr>
      <w:tr w:rsidR="00806DC8" w:rsidRPr="009E14C8" w14:paraId="0A81E9A1" w14:textId="77777777" w:rsidTr="00806DC8">
        <w:trPr>
          <w:trHeight w:val="289"/>
        </w:trPr>
        <w:tc>
          <w:tcPr>
            <w:tcW w:w="540" w:type="dxa"/>
          </w:tcPr>
          <w:p w14:paraId="3BB05797" w14:textId="77777777" w:rsidR="00806DC8" w:rsidRPr="009E14C8" w:rsidRDefault="00806DC8" w:rsidP="00806DC8">
            <w:pPr>
              <w:pStyle w:val="NoSpacing"/>
              <w:numPr>
                <w:ilvl w:val="0"/>
                <w:numId w:val="1"/>
              </w:numPr>
              <w:spacing w:line="276" w:lineRule="auto"/>
              <w:ind w:left="43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14:paraId="771D0D86" w14:textId="726E4289" w:rsidR="00806DC8" w:rsidRDefault="00806DC8" w:rsidP="00806DC8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296637282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296637282"/>
          </w:p>
        </w:tc>
        <w:tc>
          <w:tcPr>
            <w:tcW w:w="4460" w:type="dxa"/>
          </w:tcPr>
          <w:p w14:paraId="309CCD6F" w14:textId="42B78DC6" w:rsidR="00806DC8" w:rsidRDefault="00806DC8" w:rsidP="00806DC8">
            <w:pPr>
              <w:pStyle w:val="NoSpacing"/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ermStart w:id="1858800379" w:edGrp="everyone"/>
            <w:r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permEnd w:id="1858800379"/>
          </w:p>
        </w:tc>
      </w:tr>
    </w:tbl>
    <w:p w14:paraId="4F23DED1" w14:textId="77777777" w:rsidR="00591666" w:rsidRPr="009E14C8" w:rsidRDefault="00591666" w:rsidP="00591666">
      <w:pPr>
        <w:pStyle w:val="NoSpacing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02A15F06" w14:textId="77777777" w:rsidR="00144A84" w:rsidRPr="0007353E" w:rsidRDefault="00144A84" w:rsidP="00144A8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353E">
        <w:rPr>
          <w:rFonts w:ascii="Times New Roman" w:hAnsi="Times New Roman"/>
          <w:sz w:val="24"/>
          <w:szCs w:val="24"/>
        </w:rPr>
        <w:t>I am aware that making a false declaration in support of an application for a licence may result in the immediate revocation by the Turks and Caicos Financial Services Commission of any license granted in reliance thereon.</w:t>
      </w:r>
    </w:p>
    <w:p w14:paraId="0C97AF5C" w14:textId="77777777" w:rsidR="00FA4212" w:rsidRPr="00FA4212" w:rsidRDefault="00FA4212" w:rsidP="00591666">
      <w:pPr>
        <w:pStyle w:val="NoSpacing"/>
        <w:spacing w:line="480" w:lineRule="auto"/>
        <w:jc w:val="both"/>
        <w:rPr>
          <w:rFonts w:ascii="Garamond" w:hAnsi="Garamond" w:cs="Times New Roman"/>
          <w:sz w:val="8"/>
          <w:szCs w:val="8"/>
        </w:rPr>
      </w:pPr>
    </w:p>
    <w:p w14:paraId="2E27D942" w14:textId="22F35E66" w:rsidR="00591666" w:rsidRPr="000E164E" w:rsidRDefault="00591666" w:rsidP="00591666">
      <w:pPr>
        <w:pStyle w:val="NoSpacing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 w:rsidRPr="009E14C8">
        <w:rPr>
          <w:rFonts w:ascii="Garamond" w:hAnsi="Garamond" w:cs="Times New Roman"/>
          <w:sz w:val="24"/>
          <w:szCs w:val="24"/>
        </w:rPr>
        <w:t>Declared thi</w:t>
      </w:r>
      <w:r>
        <w:rPr>
          <w:rFonts w:ascii="Garamond" w:hAnsi="Garamond" w:cs="Times New Roman"/>
          <w:sz w:val="24"/>
          <w:szCs w:val="24"/>
        </w:rPr>
        <w:t xml:space="preserve">s </w:t>
      </w:r>
      <w:permStart w:id="1409244334" w:edGrp="everyone"/>
      <w:r w:rsidRPr="009E14C8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E14C8">
        <w:rPr>
          <w:rFonts w:ascii="Garamond" w:hAnsi="Garamond" w:cs="Times New Roman"/>
          <w:sz w:val="24"/>
          <w:szCs w:val="24"/>
        </w:rPr>
        <w:t xml:space="preserve"> </w:t>
      </w:r>
      <w:permEnd w:id="1409244334"/>
      <w:r w:rsidRPr="009E14C8">
        <w:rPr>
          <w:rFonts w:ascii="Garamond" w:hAnsi="Garamond" w:cs="Times New Roman"/>
          <w:sz w:val="24"/>
          <w:szCs w:val="24"/>
        </w:rPr>
        <w:t xml:space="preserve">day of </w:t>
      </w:r>
      <w:r>
        <w:rPr>
          <w:rFonts w:ascii="Garamond" w:hAnsi="Garamond" w:cs="Times New Roman"/>
          <w:sz w:val="24"/>
          <w:szCs w:val="24"/>
        </w:rPr>
        <w:t xml:space="preserve"> </w:t>
      </w:r>
      <w:permStart w:id="1129324176" w:edGrp="everyone"/>
      <w:r>
        <w:rPr>
          <w:rFonts w:ascii="Garamond" w:hAnsi="Garamond" w:cs="Times New Roman"/>
          <w:sz w:val="24"/>
          <w:szCs w:val="24"/>
        </w:rPr>
        <w:t xml:space="preserve">    </w:t>
      </w:r>
      <w:r w:rsidRPr="009E14C8">
        <w:rPr>
          <w:rFonts w:ascii="Garamond" w:hAnsi="Garamond" w:cs="Times New Roman"/>
          <w:sz w:val="24"/>
          <w:szCs w:val="24"/>
        </w:rPr>
        <w:t xml:space="preserve"> </w:t>
      </w:r>
      <w:permEnd w:id="1129324176"/>
      <w:r w:rsidR="00FA4212">
        <w:rPr>
          <w:rFonts w:ascii="Garamond" w:hAnsi="Garamond" w:cs="Times New Roman"/>
          <w:sz w:val="24"/>
          <w:szCs w:val="24"/>
        </w:rPr>
        <w:t xml:space="preserve">  2</w:t>
      </w:r>
      <w:r w:rsidRPr="009E14C8">
        <w:rPr>
          <w:rFonts w:ascii="Garamond" w:hAnsi="Garamond" w:cs="Times New Roman"/>
          <w:sz w:val="24"/>
          <w:szCs w:val="24"/>
        </w:rPr>
        <w:t>0</w:t>
      </w:r>
      <w:permStart w:id="1310729620" w:edGrp="everyone"/>
      <w:r>
        <w:rPr>
          <w:rFonts w:ascii="Garamond" w:hAnsi="Garamond" w:cs="Times New Roman"/>
          <w:sz w:val="24"/>
          <w:szCs w:val="24"/>
        </w:rPr>
        <w:t xml:space="preserve">   </w:t>
      </w:r>
      <w:permEnd w:id="1310729620"/>
      <w:r>
        <w:rPr>
          <w:rFonts w:ascii="Garamond" w:hAnsi="Garamond" w:cs="Times New Roman"/>
          <w:sz w:val="24"/>
          <w:szCs w:val="24"/>
        </w:rPr>
        <w:t xml:space="preserve"> </w:t>
      </w:r>
      <w:r w:rsidRPr="000E164E">
        <w:rPr>
          <w:rFonts w:ascii="Garamond" w:hAnsi="Garamond" w:cs="Times New Roman"/>
          <w:sz w:val="24"/>
          <w:szCs w:val="24"/>
        </w:rPr>
        <w:tab/>
      </w:r>
      <w:r w:rsidRPr="000E164E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</w:t>
      </w:r>
    </w:p>
    <w:p w14:paraId="49C690F1" w14:textId="65E2EF4A" w:rsidR="00591666" w:rsidRDefault="00591666" w:rsidP="00591666">
      <w:pPr>
        <w:pStyle w:val="NoSpacing"/>
        <w:tabs>
          <w:tab w:val="left" w:pos="5940"/>
        </w:tabs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Designation of Declarant:  </w:t>
      </w:r>
      <w:permStart w:id="1928815578" w:edGrp="everyone"/>
      <w:r>
        <w:rPr>
          <w:rFonts w:ascii="Garamond" w:hAnsi="Garamond" w:cs="Times New Roman"/>
          <w:sz w:val="24"/>
          <w:szCs w:val="24"/>
        </w:rPr>
        <w:t xml:space="preserve">           </w:t>
      </w:r>
      <w:permEnd w:id="1928815578"/>
      <w:r>
        <w:rPr>
          <w:rFonts w:ascii="Garamond" w:hAnsi="Garamond" w:cs="Times New Roman"/>
          <w:sz w:val="24"/>
          <w:szCs w:val="24"/>
        </w:rPr>
        <w:t xml:space="preserve">  S</w:t>
      </w:r>
      <w:r w:rsidRPr="007D727A">
        <w:rPr>
          <w:rFonts w:ascii="Garamond" w:hAnsi="Garamond" w:cs="Times New Roman"/>
          <w:sz w:val="24"/>
          <w:szCs w:val="24"/>
        </w:rPr>
        <w:t xml:space="preserve">ignature:  </w:t>
      </w:r>
      <w:permStart w:id="282406825" w:edGrp="everyone"/>
      <w:r w:rsidRPr="007D727A"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 xml:space="preserve">         </w:t>
      </w:r>
      <w:r w:rsidRPr="007D727A">
        <w:rPr>
          <w:rFonts w:ascii="Garamond" w:hAnsi="Garamond" w:cs="Times New Roman"/>
          <w:sz w:val="24"/>
          <w:szCs w:val="24"/>
        </w:rPr>
        <w:t xml:space="preserve">   </w:t>
      </w:r>
      <w:permEnd w:id="282406825"/>
      <w:r w:rsidRPr="007D727A">
        <w:rPr>
          <w:rFonts w:ascii="Garamond" w:hAnsi="Garamond" w:cs="Times New Roman"/>
          <w:sz w:val="24"/>
          <w:szCs w:val="24"/>
        </w:rPr>
        <w:t xml:space="preserve"> </w:t>
      </w:r>
    </w:p>
    <w:p w14:paraId="16B4B88A" w14:textId="7F7F320D" w:rsidR="00A83412" w:rsidRDefault="00A83412" w:rsidP="00591666">
      <w:pPr>
        <w:pStyle w:val="NoSpacing"/>
        <w:tabs>
          <w:tab w:val="left" w:pos="5940"/>
        </w:tabs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Witness this </w:t>
      </w:r>
      <w:permStart w:id="339805717" w:edGrp="everyone"/>
      <w:r>
        <w:rPr>
          <w:rFonts w:ascii="Garamond" w:hAnsi="Garamond" w:cs="Times New Roman"/>
          <w:sz w:val="24"/>
          <w:szCs w:val="24"/>
        </w:rPr>
        <w:t xml:space="preserve">   </w:t>
      </w:r>
      <w:permEnd w:id="339805717"/>
      <w:r>
        <w:rPr>
          <w:rFonts w:ascii="Garamond" w:hAnsi="Garamond" w:cs="Times New Roman"/>
          <w:sz w:val="24"/>
          <w:szCs w:val="24"/>
        </w:rPr>
        <w:t xml:space="preserve">  day </w:t>
      </w:r>
      <w:r w:rsidR="00FA4212">
        <w:rPr>
          <w:rFonts w:ascii="Garamond" w:hAnsi="Garamond" w:cs="Times New Roman"/>
          <w:sz w:val="24"/>
          <w:szCs w:val="24"/>
        </w:rPr>
        <w:t xml:space="preserve">of </w:t>
      </w:r>
      <w:permStart w:id="227426858" w:edGrp="everyone"/>
      <w:r w:rsidR="00FA4212">
        <w:rPr>
          <w:rFonts w:ascii="Garamond" w:hAnsi="Garamond" w:cs="Times New Roman"/>
          <w:sz w:val="24"/>
          <w:szCs w:val="24"/>
        </w:rPr>
        <w:t xml:space="preserve">     </w:t>
      </w:r>
      <w:permEnd w:id="227426858"/>
      <w:r w:rsidR="00FA4212">
        <w:rPr>
          <w:rFonts w:ascii="Garamond" w:hAnsi="Garamond" w:cs="Times New Roman"/>
          <w:sz w:val="24"/>
          <w:szCs w:val="24"/>
        </w:rPr>
        <w:t xml:space="preserve"> 20</w:t>
      </w:r>
      <w:permStart w:id="2016497071" w:edGrp="everyone"/>
      <w:r w:rsidR="00FA4212">
        <w:rPr>
          <w:rFonts w:ascii="Garamond" w:hAnsi="Garamond" w:cs="Times New Roman"/>
          <w:sz w:val="24"/>
          <w:szCs w:val="24"/>
        </w:rPr>
        <w:t xml:space="preserve">    </w:t>
      </w:r>
      <w:permEnd w:id="2016497071"/>
    </w:p>
    <w:p w14:paraId="4E02E85C" w14:textId="103CEAA1" w:rsidR="00A83412" w:rsidRDefault="00A83412" w:rsidP="00591666">
      <w:pPr>
        <w:pStyle w:val="NoSpacing"/>
        <w:tabs>
          <w:tab w:val="left" w:pos="5940"/>
        </w:tabs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Name of Witness  </w:t>
      </w:r>
      <w:permStart w:id="1379604142" w:edGrp="everyone"/>
      <w:r>
        <w:rPr>
          <w:rFonts w:ascii="Garamond" w:hAnsi="Garamond" w:cs="Times New Roman"/>
          <w:sz w:val="24"/>
          <w:szCs w:val="24"/>
        </w:rPr>
        <w:t xml:space="preserve">         </w:t>
      </w:r>
      <w:permEnd w:id="1379604142"/>
      <w:r>
        <w:rPr>
          <w:rFonts w:ascii="Garamond" w:hAnsi="Garamond" w:cs="Times New Roman"/>
          <w:sz w:val="24"/>
          <w:szCs w:val="24"/>
        </w:rPr>
        <w:t xml:space="preserve">    </w:t>
      </w:r>
      <w:r w:rsidR="00806DC8">
        <w:rPr>
          <w:rFonts w:ascii="Garamond" w:hAnsi="Garamond" w:cs="Times New Roman"/>
          <w:sz w:val="24"/>
          <w:szCs w:val="24"/>
        </w:rPr>
        <w:t xml:space="preserve">      </w:t>
      </w:r>
      <w:r>
        <w:rPr>
          <w:rFonts w:ascii="Garamond" w:hAnsi="Garamond" w:cs="Times New Roman"/>
          <w:sz w:val="24"/>
          <w:szCs w:val="24"/>
        </w:rPr>
        <w:t xml:space="preserve">       </w:t>
      </w:r>
      <w:r w:rsidRPr="00A83412">
        <w:rPr>
          <w:rFonts w:ascii="Garamond" w:hAnsi="Garamond" w:cs="Times New Roman"/>
          <w:sz w:val="24"/>
          <w:szCs w:val="24"/>
        </w:rPr>
        <w:t xml:space="preserve"> Signature</w:t>
      </w:r>
      <w:r w:rsidR="00806DC8">
        <w:rPr>
          <w:rFonts w:ascii="Garamond" w:hAnsi="Garamond" w:cs="Times New Roman"/>
          <w:sz w:val="24"/>
          <w:szCs w:val="24"/>
        </w:rPr>
        <w:t xml:space="preserve">: </w:t>
      </w:r>
      <w:permStart w:id="1020070913" w:edGrp="everyone"/>
      <w:r w:rsidR="00806DC8">
        <w:rPr>
          <w:rFonts w:ascii="Garamond" w:hAnsi="Garamond" w:cs="Times New Roman"/>
          <w:sz w:val="24"/>
          <w:szCs w:val="24"/>
        </w:rPr>
        <w:t xml:space="preserve">                </w:t>
      </w:r>
      <w:permEnd w:id="1020070913"/>
      <w:r w:rsidRPr="00A83412">
        <w:rPr>
          <w:rFonts w:ascii="Garamond" w:hAnsi="Garamond" w:cs="Times New Roman"/>
          <w:sz w:val="24"/>
          <w:szCs w:val="24"/>
        </w:rPr>
        <w:t xml:space="preserve">       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</w:t>
      </w:r>
    </w:p>
    <w:p w14:paraId="2BDC3286" w14:textId="5FBA7C53" w:rsidR="00A83412" w:rsidRDefault="00A83412" w:rsidP="00591666">
      <w:pPr>
        <w:pStyle w:val="NoSpacing"/>
        <w:tabs>
          <w:tab w:val="left" w:pos="5940"/>
        </w:tabs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Designation of Witness:   </w:t>
      </w:r>
      <w:permStart w:id="705772548" w:edGrp="everyone"/>
      <w:r>
        <w:rPr>
          <w:rFonts w:ascii="Garamond" w:hAnsi="Garamond" w:cs="Times New Roman"/>
          <w:sz w:val="24"/>
          <w:szCs w:val="24"/>
        </w:rPr>
        <w:t xml:space="preserve">           </w:t>
      </w:r>
      <w:permEnd w:id="705772548"/>
      <w:r>
        <w:rPr>
          <w:rFonts w:ascii="Garamond" w:hAnsi="Garamond" w:cs="Times New Roman"/>
          <w:sz w:val="24"/>
          <w:szCs w:val="24"/>
        </w:rPr>
        <w:t xml:space="preserve">                     </w:t>
      </w:r>
    </w:p>
    <w:sectPr w:rsidR="00A8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B87B" w14:textId="77777777" w:rsidR="00C600F9" w:rsidRDefault="00C600F9" w:rsidP="00591666">
      <w:pPr>
        <w:spacing w:after="0" w:line="240" w:lineRule="auto"/>
      </w:pPr>
      <w:r>
        <w:separator/>
      </w:r>
    </w:p>
  </w:endnote>
  <w:endnote w:type="continuationSeparator" w:id="0">
    <w:p w14:paraId="4A8EC170" w14:textId="77777777" w:rsidR="00C600F9" w:rsidRDefault="00C600F9" w:rsidP="0059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BEB" w14:textId="77777777" w:rsidR="00C600F9" w:rsidRDefault="00C600F9" w:rsidP="00591666">
      <w:pPr>
        <w:spacing w:after="0" w:line="240" w:lineRule="auto"/>
      </w:pPr>
      <w:r>
        <w:separator/>
      </w:r>
    </w:p>
  </w:footnote>
  <w:footnote w:type="continuationSeparator" w:id="0">
    <w:p w14:paraId="397A2667" w14:textId="77777777" w:rsidR="00C600F9" w:rsidRDefault="00C600F9" w:rsidP="00591666">
      <w:pPr>
        <w:spacing w:after="0" w:line="240" w:lineRule="auto"/>
      </w:pPr>
      <w:r>
        <w:continuationSeparator/>
      </w:r>
    </w:p>
  </w:footnote>
  <w:footnote w:id="1">
    <w:p w14:paraId="14728DBA" w14:textId="12754970" w:rsidR="00A83412" w:rsidRPr="0007353E" w:rsidRDefault="00A834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Producer means a person who sells or provides products whose risk are to be reinsured by the PARC</w:t>
      </w:r>
    </w:p>
  </w:footnote>
  <w:footnote w:id="2">
    <w:p w14:paraId="4714D3D5" w14:textId="77777777" w:rsidR="00591666" w:rsidRPr="009E14C8" w:rsidRDefault="00591666" w:rsidP="005916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4C8">
        <w:t>Shall come into operation on 1</w:t>
      </w:r>
      <w:r w:rsidRPr="00614218">
        <w:rPr>
          <w:vertAlign w:val="superscript"/>
        </w:rPr>
        <w:t>st</w:t>
      </w:r>
      <w:r>
        <w:t xml:space="preserve"> </w:t>
      </w:r>
      <w:r w:rsidRPr="009E14C8">
        <w:t>January 2022 pursuant to L.N. 103 of 2021</w:t>
      </w:r>
    </w:p>
  </w:footnote>
  <w:footnote w:id="3">
    <w:p w14:paraId="050F6AE0" w14:textId="77777777" w:rsidR="00591666" w:rsidRPr="003C5A08" w:rsidRDefault="00591666" w:rsidP="00591666">
      <w:pPr>
        <w:pStyle w:val="FootnoteText"/>
        <w:rPr>
          <w:lang w:val="en-029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029"/>
        </w:rPr>
        <w:t>Persons in this context refers to both natural and corporate persons.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333A4"/>
    <w:multiLevelType w:val="hybridMultilevel"/>
    <w:tmpl w:val="99E6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KeFjrx+190C3dJD7h3GX8O6+lujooH66XIDaiZkGirzEQFO71QYNkYxFDZQQZZoqgMljMwr4HW80InrZsQauQ==" w:salt="ZNBOA9QKTng7t1OAwHN7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666"/>
    <w:rsid w:val="0007353E"/>
    <w:rsid w:val="000903E6"/>
    <w:rsid w:val="00144A84"/>
    <w:rsid w:val="00340E41"/>
    <w:rsid w:val="00351922"/>
    <w:rsid w:val="005328C0"/>
    <w:rsid w:val="00561E3C"/>
    <w:rsid w:val="00591666"/>
    <w:rsid w:val="00603B65"/>
    <w:rsid w:val="006220E3"/>
    <w:rsid w:val="00690CD1"/>
    <w:rsid w:val="00701123"/>
    <w:rsid w:val="007704A2"/>
    <w:rsid w:val="00806DC8"/>
    <w:rsid w:val="008A1767"/>
    <w:rsid w:val="009306C8"/>
    <w:rsid w:val="00A83412"/>
    <w:rsid w:val="00BE2141"/>
    <w:rsid w:val="00C600F9"/>
    <w:rsid w:val="00C76043"/>
    <w:rsid w:val="00EE2774"/>
    <w:rsid w:val="00F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A249"/>
  <w15:docId w15:val="{32C9D32D-7E94-4D43-8BC9-496CEDA2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6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666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66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91666"/>
    <w:rPr>
      <w:vertAlign w:val="superscript"/>
    </w:rPr>
  </w:style>
  <w:style w:type="table" w:styleId="TableGrid">
    <w:name w:val="Table Grid"/>
    <w:basedOn w:val="TableNormal"/>
    <w:uiPriority w:val="59"/>
    <w:unhideWhenUsed/>
    <w:rsid w:val="00591666"/>
    <w:rPr>
      <w:sz w:val="22"/>
      <w:szCs w:val="22"/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D1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83412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A346F-5A9E-4461-AC3D-07E3575D1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0DDB7-89C2-4D55-A975-92E35BD23474}"/>
</file>

<file path=customXml/itemProps3.xml><?xml version="1.0" encoding="utf-8"?>
<ds:datastoreItem xmlns:ds="http://schemas.openxmlformats.org/officeDocument/2006/customXml" ds:itemID="{C3DDD7A3-8E52-42CA-BCED-66EA1A035629}"/>
</file>

<file path=customXml/itemProps4.xml><?xml version="1.0" encoding="utf-8"?>
<ds:datastoreItem xmlns:ds="http://schemas.openxmlformats.org/officeDocument/2006/customXml" ds:itemID="{0E977E87-AE12-4D08-BAE4-55FECAA02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Lindsay McCann</dc:creator>
  <cp:keywords/>
  <dc:description/>
  <cp:lastModifiedBy>Corine Bolton</cp:lastModifiedBy>
  <cp:revision>2</cp:revision>
  <cp:lastPrinted>2021-11-05T18:22:00Z</cp:lastPrinted>
  <dcterms:created xsi:type="dcterms:W3CDTF">2021-11-06T00:15:00Z</dcterms:created>
  <dcterms:modified xsi:type="dcterms:W3CDTF">2021-11-06T00:15:00Z</dcterms:modified>
</cp:coreProperties>
</file>